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77777777" w:rsidR="00525A12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pacing w:val="-2"/>
          <w:sz w:val="32"/>
          <w:szCs w:val="24"/>
        </w:rPr>
        <w:t>July 30, 2013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652C90AE" w14:textId="77777777" w:rsidR="00525A12" w:rsidRPr="008D37CD" w:rsidRDefault="001923DA" w:rsidP="008D37CD">
      <w:pPr>
        <w:spacing w:after="0" w:line="240" w:lineRule="auto"/>
        <w:ind w:left="120" w:right="-20"/>
        <w:rPr>
          <w:rFonts w:eastAsia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Ho</w:t>
      </w:r>
      <w:r w:rsidRPr="008D37CD">
        <w:rPr>
          <w:rFonts w:eastAsia="Calibri" w:cs="Calibri"/>
          <w:sz w:val="24"/>
          <w:szCs w:val="24"/>
        </w:rPr>
        <w:t>w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do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pacing w:val="-5"/>
          <w:sz w:val="24"/>
          <w:szCs w:val="24"/>
        </w:rPr>
        <w:t>w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="008D37CD">
        <w:rPr>
          <w:rFonts w:eastAsia="Calibri" w:cs="Calibri"/>
          <w:spacing w:val="1"/>
          <w:sz w:val="24"/>
          <w:szCs w:val="24"/>
        </w:rPr>
        <w:t>lead</w:t>
      </w:r>
      <w:r w:rsidRPr="008D37CD">
        <w:rPr>
          <w:rFonts w:eastAsia="Calibri" w:cs="Calibri"/>
          <w:spacing w:val="-3"/>
          <w:sz w:val="24"/>
          <w:szCs w:val="24"/>
        </w:rPr>
        <w:t xml:space="preserve"> i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p</w:t>
      </w:r>
      <w:r w:rsidRPr="008D37CD">
        <w:rPr>
          <w:rFonts w:eastAsia="Calibri" w:cs="Calibri"/>
          <w:spacing w:val="-3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ent</w:t>
      </w:r>
      <w:r w:rsidR="008D37CD">
        <w:rPr>
          <w:rFonts w:eastAsia="Calibri" w:cs="Calibri"/>
          <w:sz w:val="24"/>
          <w:szCs w:val="24"/>
        </w:rPr>
        <w:t>ation of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C</w:t>
      </w:r>
      <w:r w:rsidRPr="008D37CD">
        <w:rPr>
          <w:rFonts w:eastAsia="Calibri" w:cs="Calibri"/>
          <w:spacing w:val="1"/>
          <w:sz w:val="24"/>
          <w:szCs w:val="24"/>
        </w:rPr>
        <w:t>P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1"/>
          <w:sz w:val="24"/>
          <w:szCs w:val="24"/>
        </w:rPr>
        <w:t xml:space="preserve"> </w:t>
      </w:r>
      <w:r w:rsidRPr="008D37CD">
        <w:rPr>
          <w:rFonts w:eastAsia="Calibri" w:cs="Calibri"/>
          <w:spacing w:val="-1"/>
          <w:sz w:val="24"/>
          <w:szCs w:val="24"/>
        </w:rPr>
        <w:t>2</w:t>
      </w:r>
      <w:r w:rsidRPr="008D37CD">
        <w:rPr>
          <w:rFonts w:eastAsia="Calibri" w:cs="Calibri"/>
          <w:spacing w:val="2"/>
          <w:sz w:val="24"/>
          <w:szCs w:val="24"/>
        </w:rPr>
        <w:t>1</w:t>
      </w:r>
      <w:r w:rsidRPr="008D37CD">
        <w:rPr>
          <w:rFonts w:eastAsia="Calibri" w:cs="Calibri"/>
          <w:spacing w:val="2"/>
          <w:position w:val="10"/>
          <w:sz w:val="24"/>
          <w:szCs w:val="24"/>
        </w:rPr>
        <w:t>s</w:t>
      </w:r>
      <w:r w:rsidRPr="008D37CD">
        <w:rPr>
          <w:rFonts w:eastAsia="Calibri" w:cs="Calibri"/>
          <w:position w:val="10"/>
          <w:sz w:val="24"/>
          <w:szCs w:val="24"/>
        </w:rPr>
        <w:t>t</w:t>
      </w:r>
      <w:r w:rsidRPr="008D37CD">
        <w:rPr>
          <w:rFonts w:eastAsia="Calibri" w:cs="Calibri"/>
          <w:spacing w:val="13"/>
          <w:position w:val="10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Mo</w:t>
      </w:r>
      <w:r w:rsidRPr="008D37CD">
        <w:rPr>
          <w:rFonts w:eastAsia="Calibri" w:cs="Calibri"/>
          <w:spacing w:val="-5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 xml:space="preserve">el 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d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1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="008D37CD">
        <w:rPr>
          <w:rFonts w:eastAsia="Calibri" w:cs="Calibri"/>
          <w:spacing w:val="-3"/>
          <w:sz w:val="24"/>
          <w:szCs w:val="24"/>
        </w:rPr>
        <w:t xml:space="preserve">,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-4"/>
          <w:sz w:val="24"/>
          <w:szCs w:val="24"/>
        </w:rPr>
        <w:t>f</w:t>
      </w:r>
      <w:r w:rsidRPr="008D37CD">
        <w:rPr>
          <w:rFonts w:eastAsia="Calibri" w:cs="Calibri"/>
          <w:spacing w:val="2"/>
          <w:w w:val="101"/>
          <w:sz w:val="24"/>
          <w:szCs w:val="24"/>
        </w:rPr>
        <w:t>i</w:t>
      </w:r>
      <w:r w:rsidR="008D37CD">
        <w:rPr>
          <w:rFonts w:eastAsia="Calibri" w:cs="Calibri"/>
          <w:sz w:val="24"/>
          <w:szCs w:val="24"/>
        </w:rPr>
        <w:t xml:space="preserve">ve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3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ng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3"/>
          <w:sz w:val="24"/>
          <w:szCs w:val="24"/>
        </w:rPr>
        <w:t xml:space="preserve"> P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>ss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-6"/>
          <w:sz w:val="24"/>
          <w:szCs w:val="24"/>
        </w:rPr>
        <w:t>a</w:t>
      </w:r>
      <w:r w:rsidRPr="008D37CD">
        <w:rPr>
          <w:rFonts w:eastAsia="Calibri" w:cs="Calibri"/>
          <w:sz w:val="24"/>
          <w:szCs w:val="24"/>
        </w:rPr>
        <w:t xml:space="preserve">l </w:t>
      </w:r>
      <w:r w:rsidRPr="008D37CD">
        <w:rPr>
          <w:rFonts w:eastAsia="Calibri" w:cs="Calibri"/>
          <w:spacing w:val="2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6"/>
          <w:sz w:val="24"/>
          <w:szCs w:val="24"/>
        </w:rPr>
        <w:t>r</w:t>
      </w:r>
      <w:r w:rsidRPr="008D37CD">
        <w:rPr>
          <w:rFonts w:eastAsia="Calibri" w:cs="Calibri"/>
          <w:sz w:val="24"/>
          <w:szCs w:val="24"/>
        </w:rPr>
        <w:t>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n</w:t>
      </w:r>
      <w:r w:rsidRPr="008D37CD">
        <w:rPr>
          <w:rFonts w:eastAsia="Calibri" w:cs="Calibri"/>
          <w:sz w:val="24"/>
          <w:szCs w:val="24"/>
        </w:rPr>
        <w:t>g</w:t>
      </w:r>
      <w:r w:rsidRPr="008D37CD">
        <w:rPr>
          <w:rFonts w:eastAsia="Calibri" w:cs="Calibri"/>
          <w:spacing w:val="3"/>
          <w:sz w:val="24"/>
          <w:szCs w:val="24"/>
        </w:rPr>
        <w:t xml:space="preserve"> </w:t>
      </w:r>
      <w:r w:rsidRPr="008D37CD">
        <w:rPr>
          <w:rFonts w:eastAsia="Calibri" w:cs="Calibri"/>
          <w:spacing w:val="-2"/>
          <w:sz w:val="24"/>
          <w:szCs w:val="24"/>
        </w:rPr>
        <w:t>C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3"/>
          <w:sz w:val="24"/>
          <w:szCs w:val="24"/>
        </w:rPr>
        <w:t>m</w:t>
      </w:r>
      <w:r w:rsidRPr="008D37CD">
        <w:rPr>
          <w:rFonts w:eastAsia="Calibri" w:cs="Calibri"/>
          <w:sz w:val="24"/>
          <w:szCs w:val="24"/>
        </w:rPr>
        <w:t>un</w:t>
      </w:r>
      <w:r w:rsidRPr="008D37CD">
        <w:rPr>
          <w:rFonts w:eastAsia="Calibri" w:cs="Calibri"/>
          <w:spacing w:val="1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t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z w:val="24"/>
          <w:szCs w:val="24"/>
        </w:rPr>
        <w:t>es</w:t>
      </w:r>
      <w:r w:rsidRPr="008D37CD">
        <w:rPr>
          <w:rFonts w:eastAsia="Calibri" w:cs="Calibri"/>
          <w:spacing w:val="-4"/>
          <w:sz w:val="24"/>
          <w:szCs w:val="24"/>
        </w:rPr>
        <w:t xml:space="preserve"> </w:t>
      </w:r>
      <w:r w:rsidRPr="008D37CD">
        <w:rPr>
          <w:rFonts w:eastAsia="Calibri" w:cs="Calibri"/>
          <w:spacing w:val="2"/>
          <w:sz w:val="24"/>
          <w:szCs w:val="24"/>
        </w:rPr>
        <w:t>m</w:t>
      </w:r>
      <w:r w:rsidRPr="008D37CD">
        <w:rPr>
          <w:rFonts w:eastAsia="Calibri" w:cs="Calibri"/>
          <w:spacing w:val="-6"/>
          <w:sz w:val="24"/>
          <w:szCs w:val="24"/>
        </w:rPr>
        <w:t>o</w:t>
      </w:r>
      <w:r w:rsidRPr="008D37CD">
        <w:rPr>
          <w:rFonts w:eastAsia="Calibri" w:cs="Calibri"/>
          <w:sz w:val="24"/>
          <w:szCs w:val="24"/>
        </w:rPr>
        <w:t xml:space="preserve">del </w:t>
      </w:r>
      <w:r w:rsidRPr="008D37CD">
        <w:rPr>
          <w:rFonts w:eastAsia="Calibri" w:cs="Calibri"/>
          <w:spacing w:val="1"/>
          <w:sz w:val="24"/>
          <w:szCs w:val="24"/>
        </w:rPr>
        <w:t>(</w:t>
      </w:r>
      <w:proofErr w:type="spellStart"/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z w:val="24"/>
          <w:szCs w:val="24"/>
        </w:rPr>
        <w:t>u</w:t>
      </w:r>
      <w:r w:rsidRPr="008D37CD">
        <w:rPr>
          <w:rFonts w:eastAsia="Calibri" w:cs="Calibri"/>
          <w:spacing w:val="-2"/>
          <w:sz w:val="24"/>
          <w:szCs w:val="24"/>
        </w:rPr>
        <w:t>F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u</w:t>
      </w:r>
      <w:r w:rsidRPr="008D37CD">
        <w:rPr>
          <w:rFonts w:eastAsia="Calibri" w:cs="Calibri"/>
          <w:spacing w:val="1"/>
          <w:sz w:val="24"/>
          <w:szCs w:val="24"/>
        </w:rPr>
        <w:t>r</w:t>
      </w:r>
      <w:proofErr w:type="spellEnd"/>
      <w:r w:rsidRPr="008D37CD">
        <w:rPr>
          <w:rFonts w:eastAsia="Calibri" w:cs="Calibri"/>
          <w:sz w:val="24"/>
          <w:szCs w:val="24"/>
        </w:rPr>
        <w:t>, 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a</w:t>
      </w:r>
      <w:r w:rsidRPr="008D37CD">
        <w:rPr>
          <w:rFonts w:eastAsia="Calibri" w:cs="Calibri"/>
          <w:spacing w:val="-4"/>
          <w:sz w:val="24"/>
          <w:szCs w:val="24"/>
        </w:rPr>
        <w:t>l</w:t>
      </w:r>
      <w:r w:rsidRPr="008D37CD">
        <w:rPr>
          <w:rFonts w:eastAsia="Calibri" w:cs="Calibri"/>
          <w:spacing w:val="5"/>
          <w:sz w:val="24"/>
          <w:szCs w:val="24"/>
        </w:rPr>
        <w:t>)</w:t>
      </w:r>
      <w:r w:rsidRPr="008D37CD">
        <w:rPr>
          <w:rFonts w:eastAsia="Calibri" w:cs="Calibri"/>
          <w:sz w:val="24"/>
          <w:szCs w:val="24"/>
        </w:rPr>
        <w:t>?</w:t>
      </w:r>
    </w:p>
    <w:p w14:paraId="79B76210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1E0021D3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Consistently and fully implement the PLC structure district-wide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5FE7EF43" w14:textId="3E008516" w:rsidR="00B70452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Create structure for ERD weekly meetings that models expectations we have for principals and PLC teams</w:t>
      </w:r>
    </w:p>
    <w:p w14:paraId="34FE7F39" w14:textId="0AEE0C79" w:rsidR="00805470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 agenda for meetings with Alex, July 30 and 31</w:t>
      </w:r>
    </w:p>
    <w:p w14:paraId="6AF6C458" w14:textId="17D74F45" w:rsidR="00805470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 agenda for PLC Leadership team meeting on August 12</w:t>
      </w:r>
    </w:p>
    <w:p w14:paraId="1BBD27E4" w14:textId="42B012BF" w:rsidR="00805470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Review and revise draft plan, timeline, and dates for Regional Principal’s PLC focused on Data Wise</w:t>
      </w:r>
    </w:p>
    <w:p w14:paraId="49B729BE" w14:textId="545C88EE" w:rsidR="00805470" w:rsidRPr="00805470" w:rsidRDefault="00805470" w:rsidP="00805470">
      <w:pPr>
        <w:pStyle w:val="ListParagraph"/>
        <w:numPr>
          <w:ilvl w:val="0"/>
          <w:numId w:val="7"/>
        </w:numPr>
        <w:tabs>
          <w:tab w:val="left" w:pos="6660"/>
        </w:tabs>
        <w:spacing w:after="0" w:line="240" w:lineRule="auto"/>
        <w:ind w:right="-20"/>
        <w:rPr>
          <w:rFonts w:eastAsia="Calibri" w:cs="Calibri"/>
          <w:spacing w:val="-2"/>
          <w:position w:val="1"/>
          <w:sz w:val="24"/>
          <w:szCs w:val="24"/>
        </w:rPr>
      </w:pPr>
      <w:r w:rsidRPr="00805470">
        <w:rPr>
          <w:rFonts w:eastAsia="Calibri" w:cs="Calibri"/>
          <w:spacing w:val="-2"/>
          <w:position w:val="1"/>
          <w:sz w:val="24"/>
          <w:szCs w:val="24"/>
        </w:rPr>
        <w:t>Revisit monthly grade-level principal meetings</w:t>
      </w:r>
      <w:bookmarkStart w:id="0" w:name="_GoBack"/>
      <w:bookmarkEnd w:id="0"/>
    </w:p>
    <w:p w14:paraId="2552EE96" w14:textId="6ADFA622" w:rsidR="00B70452" w:rsidRPr="00805470" w:rsidRDefault="00805470" w:rsidP="00805470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pacing w:val="-2"/>
          <w:position w:val="1"/>
          <w:sz w:val="24"/>
          <w:szCs w:val="24"/>
        </w:rPr>
        <w:t>Update on progress of Leadership Team Celebration planned for August 22</w:t>
      </w:r>
    </w:p>
    <w:p w14:paraId="7997C276" w14:textId="77777777" w:rsidR="00B70452" w:rsidRDefault="00B70452" w:rsidP="00B70452">
      <w:pPr>
        <w:spacing w:after="0" w:line="240" w:lineRule="auto"/>
        <w:ind w:left="120" w:right="-20"/>
        <w:rPr>
          <w:rFonts w:eastAsia="Comic Sans MS" w:cs="Comic Sans MS"/>
          <w:sz w:val="24"/>
          <w:szCs w:val="24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7EEFEBC5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1A104F55" w14:textId="49912291" w:rsidR="00525A12" w:rsidRPr="00B70452" w:rsidRDefault="001923DA" w:rsidP="00B7045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p w14:paraId="565F40AC" w14:textId="77777777" w:rsidR="00525A12" w:rsidRPr="008D37CD" w:rsidRDefault="00525A12" w:rsidP="008D37CD">
      <w:pPr>
        <w:spacing w:after="0" w:line="240" w:lineRule="auto"/>
        <w:rPr>
          <w:sz w:val="24"/>
          <w:szCs w:val="24"/>
        </w:rPr>
      </w:pP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FB865F6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9:30-9:35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45C9ECB1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9:35-9:45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805470">
        <w:trPr>
          <w:trHeight w:hRule="exact" w:val="334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3ABC3AB9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9:45-10:00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89F3" w14:textId="0B7F9E47" w:rsidR="003234D8" w:rsidRDefault="003234D8" w:rsidP="008D37CD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Create structure for ERD weekly meetings that models expectations we have for principals and PLC teams:</w:t>
            </w:r>
          </w:p>
          <w:p w14:paraId="369F9441" w14:textId="77777777" w:rsidR="003234D8" w:rsidRDefault="003234D8" w:rsidP="00E15B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E15BC7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Create ERD norms and responses when norms are not followed</w:t>
            </w:r>
          </w:p>
          <w:p w14:paraId="6563B130" w14:textId="77777777" w:rsidR="003234D8" w:rsidRPr="00805470" w:rsidRDefault="003234D8" w:rsidP="00E15B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E15BC7">
              <w:rPr>
                <w:rFonts w:eastAsia="Calibri" w:cs="Calibri"/>
                <w:sz w:val="24"/>
                <w:szCs w:val="24"/>
              </w:rPr>
              <w:t>Determine ongoing roles and timelines for serving in roles for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E15BC7">
              <w:rPr>
                <w:rFonts w:eastAsia="Calibri" w:cs="Calibri"/>
                <w:sz w:val="24"/>
                <w:szCs w:val="24"/>
              </w:rPr>
              <w:t>ERD meetings</w:t>
            </w:r>
          </w:p>
          <w:p w14:paraId="1CE0F4CF" w14:textId="05BFB2DD" w:rsidR="00805470" w:rsidRDefault="00805470" w:rsidP="0080547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Agenda setting/creation</w:t>
            </w:r>
          </w:p>
          <w:p w14:paraId="7D1C6BA8" w14:textId="77777777" w:rsidR="00805470" w:rsidRDefault="00805470" w:rsidP="0080547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Reading</w:t>
            </w:r>
          </w:p>
          <w:p w14:paraId="2E9AC3FD" w14:textId="5C1AA884" w:rsidR="00805470" w:rsidRDefault="00805470" w:rsidP="0080547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Facilitator/time-keeper</w:t>
            </w:r>
          </w:p>
          <w:p w14:paraId="263D89C6" w14:textId="0EAF1FFA" w:rsidR="00805470" w:rsidRPr="00E15BC7" w:rsidRDefault="00805470" w:rsidP="00805470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Note-taker</w:t>
            </w:r>
          </w:p>
          <w:p w14:paraId="18376E16" w14:textId="377E0D49" w:rsidR="003234D8" w:rsidRPr="00E15BC7" w:rsidRDefault="003234D8" w:rsidP="00E15BC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E15BC7">
              <w:rPr>
                <w:rFonts w:eastAsia="Calibri" w:cs="Calibri"/>
                <w:sz w:val="24"/>
                <w:szCs w:val="24"/>
              </w:rPr>
              <w:t>Communication: Decide on themes of regular updates for ERD weekly meetings,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E15BC7">
              <w:rPr>
                <w:rFonts w:eastAsia="Calibri" w:cs="Calibri"/>
                <w:sz w:val="24"/>
                <w:szCs w:val="24"/>
              </w:rPr>
              <w:t>e.g. Mark: Capstone Projects, Heather: Healthy Kids Summit,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E15BC7">
              <w:rPr>
                <w:rFonts w:eastAsia="Calibri" w:cs="Calibri"/>
                <w:sz w:val="24"/>
                <w:szCs w:val="24"/>
              </w:rPr>
              <w:t>Karen: District PLC Leadership Team</w:t>
            </w:r>
            <w:r>
              <w:rPr>
                <w:rFonts w:eastAsia="Calibri" w:cs="Calibri"/>
                <w:sz w:val="24"/>
                <w:szCs w:val="24"/>
              </w:rPr>
              <w:t xml:space="preserve"> (formerly TSSS)</w:t>
            </w:r>
          </w:p>
          <w:p w14:paraId="2EF258BB" w14:textId="5C0F0304" w:rsidR="003234D8" w:rsidRPr="00805470" w:rsidRDefault="003234D8" w:rsidP="00805470">
            <w:pPr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  <w:tr w:rsidR="003234D8" w:rsidRPr="008D37CD" w14:paraId="6F6C1FAD" w14:textId="222EE0A9" w:rsidTr="004D6FBF">
        <w:trPr>
          <w:trHeight w:hRule="exact" w:val="44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4A707" w14:textId="220A2F35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10:00-10:10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EDB9F" w14:textId="38F69AE2" w:rsidR="003234D8" w:rsidRPr="008D37CD" w:rsidRDefault="003234D8" w:rsidP="00B70452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and revise draft agenda for meetings with Alex, July 30 and 31</w:t>
            </w:r>
          </w:p>
        </w:tc>
      </w:tr>
      <w:tr w:rsidR="003234D8" w:rsidRPr="008D37CD" w14:paraId="218C45B1" w14:textId="32D8FF1A" w:rsidTr="004D6FBF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238A" w14:textId="53D759E7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10:10-10:20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01FD" w14:textId="03D1B296" w:rsidR="003234D8" w:rsidRPr="008D37CD" w:rsidRDefault="003234D8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and revise draft agenda for PLC Leadership team meeting on August 12</w:t>
            </w:r>
          </w:p>
        </w:tc>
      </w:tr>
      <w:tr w:rsidR="003234D8" w:rsidRPr="008D37CD" w14:paraId="20A70C5D" w14:textId="4CF3EA28" w:rsidTr="004D6FBF">
        <w:trPr>
          <w:trHeight w:hRule="exact" w:val="72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57AB" w14:textId="4193A0DA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10:20-10:30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5350" w14:textId="66E1E9C2" w:rsidR="003234D8" w:rsidRPr="008D37CD" w:rsidRDefault="003234D8" w:rsidP="003234D8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and revise draft plan, timeline, and dates for Regional Principal’s PLC focused on Data Wise</w:t>
            </w:r>
          </w:p>
        </w:tc>
      </w:tr>
      <w:tr w:rsidR="003234D8" w:rsidRPr="008D37CD" w14:paraId="098518CF" w14:textId="55AC5920" w:rsidTr="004D6FBF">
        <w:trPr>
          <w:trHeight w:hRule="exact" w:val="97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6529C76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10:30-10:40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4724" w14:textId="4E8224FD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Revisit monthly grade-level principal meetings: how do we have </w:t>
            </w:r>
            <w:proofErr w:type="spellStart"/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Alanna</w:t>
            </w:r>
            <w:proofErr w:type="spellEnd"/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focus these meetings on CCSS while also honoring high school principal’s request to meet with us for THEIR agenda items?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4D6FBF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21F3BF7" w:rsidR="003234D8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10:40-10:45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A884" w14:textId="71D1E8E8" w:rsidR="003234D8" w:rsidRPr="008D37CD" w:rsidRDefault="00805470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Update on progress of Leadership Team Celebration planned for August 22</w:t>
            </w:r>
          </w:p>
        </w:tc>
      </w:tr>
      <w:tr w:rsidR="00805470" w:rsidRPr="008D37CD" w14:paraId="56934DC7" w14:textId="77777777" w:rsidTr="004D6FBF">
        <w:trPr>
          <w:trHeight w:hRule="exact" w:val="45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4F4A" w14:textId="634C4C91" w:rsidR="00805470" w:rsidRPr="008D37CD" w:rsidRDefault="004D6FBF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10:45-11:00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9CD5" w14:textId="6C1BA02F" w:rsidR="00805470" w:rsidRDefault="00805470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Address other items not on agenda</w:t>
            </w: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5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1923DA"/>
    <w:rsid w:val="00243062"/>
    <w:rsid w:val="0026520D"/>
    <w:rsid w:val="003234D8"/>
    <w:rsid w:val="004D6FBF"/>
    <w:rsid w:val="00525A12"/>
    <w:rsid w:val="005B357F"/>
    <w:rsid w:val="007B72CB"/>
    <w:rsid w:val="00805470"/>
    <w:rsid w:val="008D37CD"/>
    <w:rsid w:val="0094302A"/>
    <w:rsid w:val="00A412A5"/>
    <w:rsid w:val="00AD25FB"/>
    <w:rsid w:val="00B45E79"/>
    <w:rsid w:val="00B5170C"/>
    <w:rsid w:val="00B70452"/>
    <w:rsid w:val="00C37DDD"/>
    <w:rsid w:val="00D26FAC"/>
    <w:rsid w:val="00D87187"/>
    <w:rsid w:val="00E15BC7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B11010-5614-9749-B58D-21D89F69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365</Words>
  <Characters>2081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MCPS</dc:creator>
  <cp:lastModifiedBy>Heather Davis Schmidt</cp:lastModifiedBy>
  <cp:revision>8</cp:revision>
  <dcterms:created xsi:type="dcterms:W3CDTF">2013-07-17T22:46:00Z</dcterms:created>
  <dcterms:modified xsi:type="dcterms:W3CDTF">2013-07-17T23:18:00Z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